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C22FB7" w:rsidTr="00C22FB7">
        <w:trPr>
          <w:cantSplit/>
          <w:trHeight w:val="1636"/>
        </w:trPr>
        <w:tc>
          <w:tcPr>
            <w:tcW w:w="4980" w:type="dxa"/>
          </w:tcPr>
          <w:p w:rsidR="00C22FB7" w:rsidRPr="00C22FB7" w:rsidRDefault="00C22FB7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C22FB7">
              <w:rPr>
                <w:b/>
                <w:sz w:val="20"/>
                <w:szCs w:val="20"/>
                <w:lang w:val="be-BY"/>
              </w:rPr>
              <w:t xml:space="preserve">   БАШ</w:t>
            </w:r>
            <w:r w:rsidRPr="00C22FB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C22FB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C22FB7" w:rsidRPr="00C22FB7" w:rsidRDefault="00C22FB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C22FB7" w:rsidRPr="00C22FB7" w:rsidRDefault="00C22FB7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22FB7"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C22FB7" w:rsidRPr="00C22FB7" w:rsidRDefault="00C22FB7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22FB7"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C22FB7" w:rsidRPr="00C22FB7" w:rsidRDefault="00C22FB7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22FB7"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C22FB7" w:rsidRPr="00C22FB7" w:rsidRDefault="00C22FB7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C22FB7"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22FB7" w:rsidRPr="00C22FB7" w:rsidRDefault="00C22FB7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C22FB7" w:rsidRPr="00C22FB7" w:rsidRDefault="00C22FB7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C22FB7" w:rsidRPr="00C22FB7" w:rsidRDefault="00C22FB7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C22FB7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5330" cy="932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C22FB7" w:rsidRPr="00C22FB7" w:rsidRDefault="00C22FB7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C22FB7"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C22FB7" w:rsidRPr="00C22FB7" w:rsidRDefault="00C22FB7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C22FB7" w:rsidRPr="00C22FB7" w:rsidRDefault="00C22FB7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2FB7"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:rsidR="00C22FB7" w:rsidRPr="00C22FB7" w:rsidRDefault="00C22FB7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2FB7"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C22FB7" w:rsidRPr="00C22FB7" w:rsidRDefault="00C22FB7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2FB7"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C22FB7" w:rsidRPr="00C22FB7" w:rsidRDefault="00C22FB7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22FB7"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C22FB7" w:rsidRPr="00C22FB7" w:rsidRDefault="00C22FB7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C22FB7"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C22FB7" w:rsidTr="00C22FB7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22FB7" w:rsidRPr="00C22FB7" w:rsidRDefault="00C22FB7" w:rsidP="00C22FB7">
            <w:pPr>
              <w:pStyle w:val="a3"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C22FB7">
              <w:rPr>
                <w:sz w:val="20"/>
                <w:szCs w:val="20"/>
                <w:lang w:val="be-BY"/>
              </w:rPr>
              <w:t>4533443, Урге Санъяп  ауылы,</w:t>
            </w:r>
          </w:p>
          <w:p w:rsidR="00C22FB7" w:rsidRPr="00C22FB7" w:rsidRDefault="00C22FB7">
            <w:pPr>
              <w:pStyle w:val="a3"/>
              <w:spacing w:line="216" w:lineRule="auto"/>
              <w:rPr>
                <w:b/>
                <w:sz w:val="20"/>
                <w:szCs w:val="20"/>
                <w:lang w:val="be-BY"/>
              </w:rPr>
            </w:pPr>
            <w:r w:rsidRPr="00C22FB7">
              <w:rPr>
                <w:sz w:val="20"/>
                <w:szCs w:val="20"/>
                <w:lang w:val="be-BY"/>
              </w:rPr>
              <w:t xml:space="preserve">                              Ү</w:t>
            </w:r>
            <w:r w:rsidRPr="00C22FB7">
              <w:rPr>
                <w:rFonts w:ascii="Lucida Sans Unicode" w:hAnsi="Lucida Sans Unicode"/>
                <w:sz w:val="20"/>
                <w:szCs w:val="20"/>
                <w:lang w:val="be-BY"/>
              </w:rPr>
              <w:t>ҙ</w:t>
            </w:r>
            <w:r w:rsidRPr="00C22FB7">
              <w:rPr>
                <w:sz w:val="20"/>
                <w:szCs w:val="20"/>
                <w:lang w:val="be-BY"/>
              </w:rPr>
              <w:t>әк урамы, 47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22FB7" w:rsidRPr="00C22FB7" w:rsidRDefault="00C22FB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C22FB7" w:rsidRPr="00C22FB7" w:rsidRDefault="00C22FB7">
            <w:pPr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C22FB7" w:rsidTr="00C22FB7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22FB7" w:rsidRPr="00C22FB7" w:rsidRDefault="00C22FB7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22FB7" w:rsidRPr="00C22FB7" w:rsidRDefault="00C22FB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22FB7" w:rsidRPr="00C22FB7" w:rsidRDefault="00C22FB7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C22FB7">
              <w:rPr>
                <w:sz w:val="20"/>
                <w:szCs w:val="20"/>
              </w:rPr>
              <w:t xml:space="preserve">               453343,  </w:t>
            </w:r>
            <w:r w:rsidRPr="00C22FB7">
              <w:rPr>
                <w:sz w:val="20"/>
                <w:szCs w:val="20"/>
                <w:lang w:val="be-BY"/>
              </w:rPr>
              <w:t>с</w:t>
            </w:r>
            <w:proofErr w:type="gramStart"/>
            <w:r w:rsidRPr="00C22FB7">
              <w:rPr>
                <w:sz w:val="20"/>
                <w:szCs w:val="20"/>
                <w:lang w:val="be-BY"/>
              </w:rPr>
              <w:t>.В</w:t>
            </w:r>
            <w:proofErr w:type="gramEnd"/>
            <w:r w:rsidRPr="00C22FB7">
              <w:rPr>
                <w:sz w:val="20"/>
                <w:szCs w:val="20"/>
                <w:lang w:val="be-BY"/>
              </w:rPr>
              <w:t>ерхнесанзяпово</w:t>
            </w:r>
          </w:p>
          <w:p w:rsidR="00C22FB7" w:rsidRPr="00C22FB7" w:rsidRDefault="00C22FB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C22FB7">
              <w:rPr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C22FB7" w:rsidRPr="007A5C83" w:rsidRDefault="00C22FB7" w:rsidP="00C22FB7">
      <w:pPr>
        <w:jc w:val="center"/>
        <w:rPr>
          <w:b/>
        </w:rPr>
      </w:pPr>
      <w:r w:rsidRPr="007A5C83">
        <w:rPr>
          <w:b/>
        </w:rPr>
        <w:t xml:space="preserve">КАРАР                                                                        ПОСТАНОВЛЕНИЕ                   </w:t>
      </w:r>
    </w:p>
    <w:p w:rsidR="00F54FFD" w:rsidRPr="007A5C83" w:rsidRDefault="007A5C83" w:rsidP="007A5C83">
      <w:pPr>
        <w:jc w:val="center"/>
      </w:pPr>
      <w:r w:rsidRPr="007A5C83">
        <w:t>«</w:t>
      </w:r>
      <w:r w:rsidR="00C715E6">
        <w:t>12</w:t>
      </w:r>
      <w:r w:rsidRPr="007A5C83">
        <w:t>» март 2020</w:t>
      </w:r>
      <w:r w:rsidR="00C22FB7" w:rsidRPr="007A5C83">
        <w:t xml:space="preserve">й.                           </w:t>
      </w:r>
      <w:r w:rsidRPr="007A5C83">
        <w:t>№8</w:t>
      </w:r>
      <w:r w:rsidR="00C22FB7" w:rsidRPr="007A5C83">
        <w:t xml:space="preserve"> </w:t>
      </w:r>
      <w:r w:rsidRPr="007A5C83">
        <w:t xml:space="preserve">                            «</w:t>
      </w:r>
      <w:r w:rsidR="00C715E6">
        <w:t>12</w:t>
      </w:r>
      <w:r w:rsidRPr="007A5C83">
        <w:t>» марта 2020</w:t>
      </w:r>
      <w:r w:rsidR="00C22FB7" w:rsidRPr="007A5C83">
        <w:t>г</w:t>
      </w:r>
      <w:r w:rsidRPr="007A5C83">
        <w:t>.</w:t>
      </w:r>
    </w:p>
    <w:p w:rsidR="007A5C83" w:rsidRPr="007A5C83" w:rsidRDefault="007A5C83" w:rsidP="007A5C83">
      <w:pPr>
        <w:jc w:val="center"/>
        <w:rPr>
          <w:b/>
        </w:rPr>
      </w:pPr>
    </w:p>
    <w:p w:rsidR="007A5C83" w:rsidRPr="007A5C83" w:rsidRDefault="007A5C83" w:rsidP="007A5C83">
      <w:pPr>
        <w:jc w:val="center"/>
        <w:rPr>
          <w:b/>
        </w:rPr>
      </w:pPr>
      <w:r w:rsidRPr="007A5C83">
        <w:rPr>
          <w:b/>
        </w:rPr>
        <w:t xml:space="preserve">Об утверждении </w:t>
      </w:r>
      <w:proofErr w:type="spellStart"/>
      <w:r w:rsidRPr="007A5C83">
        <w:rPr>
          <w:b/>
        </w:rPr>
        <w:t>противопаводковой</w:t>
      </w:r>
      <w:proofErr w:type="spellEnd"/>
      <w:r w:rsidRPr="007A5C83">
        <w:rPr>
          <w:b/>
        </w:rPr>
        <w:t xml:space="preserve"> комиссии и плана </w:t>
      </w:r>
      <w:proofErr w:type="spellStart"/>
      <w:r w:rsidRPr="007A5C83">
        <w:rPr>
          <w:b/>
        </w:rPr>
        <w:t>противопаводковых</w:t>
      </w:r>
      <w:proofErr w:type="spellEnd"/>
      <w:r w:rsidRPr="007A5C83">
        <w:rPr>
          <w:b/>
        </w:rPr>
        <w:t xml:space="preserve"> мероприятий по подготовке и безаварийном проведении весеннего паводка 2020 года на терри</w:t>
      </w:r>
      <w:r w:rsidR="00D96431">
        <w:rPr>
          <w:b/>
        </w:rPr>
        <w:t xml:space="preserve">тории сельского поселения </w:t>
      </w:r>
      <w:proofErr w:type="spellStart"/>
      <w:r w:rsidR="00D96431">
        <w:rPr>
          <w:b/>
        </w:rPr>
        <w:t>Санзяп</w:t>
      </w:r>
      <w:r w:rsidRPr="007A5C83">
        <w:rPr>
          <w:b/>
        </w:rPr>
        <w:t>овский</w:t>
      </w:r>
      <w:proofErr w:type="spellEnd"/>
      <w:r w:rsidRPr="007A5C83">
        <w:rPr>
          <w:b/>
        </w:rPr>
        <w:t xml:space="preserve"> сельсовет муниципального района </w:t>
      </w:r>
      <w:proofErr w:type="spellStart"/>
      <w:r w:rsidRPr="007A5C83">
        <w:rPr>
          <w:b/>
        </w:rPr>
        <w:t>Кугарчинский</w:t>
      </w:r>
      <w:proofErr w:type="spellEnd"/>
      <w:r w:rsidRPr="007A5C83">
        <w:rPr>
          <w:b/>
        </w:rPr>
        <w:t xml:space="preserve"> район Республики Башкортостан</w:t>
      </w:r>
    </w:p>
    <w:p w:rsidR="007A5C83" w:rsidRPr="007A5C83" w:rsidRDefault="007A5C83" w:rsidP="007A5C83">
      <w:pPr>
        <w:ind w:firstLine="720"/>
        <w:jc w:val="both"/>
      </w:pPr>
    </w:p>
    <w:p w:rsidR="007A5C83" w:rsidRPr="007A5C83" w:rsidRDefault="007A5C83" w:rsidP="007A5C83">
      <w:pPr>
        <w:jc w:val="both"/>
      </w:pPr>
      <w:r w:rsidRPr="007A5C83">
        <w:t xml:space="preserve">             </w:t>
      </w:r>
      <w:proofErr w:type="gramStart"/>
      <w:r w:rsidRPr="007A5C83">
        <w:t xml:space="preserve">В соответствии </w:t>
      </w:r>
      <w:r w:rsidR="00D96431">
        <w:t xml:space="preserve"> </w:t>
      </w:r>
      <w:r w:rsidRPr="007A5C83">
        <w:t>с федеральными законами от 2</w:t>
      </w:r>
      <w:r w:rsidR="00D96431">
        <w:t>1.12.1994 № 68-Ф</w:t>
      </w:r>
      <w:r w:rsidRPr="007A5C83">
        <w:t xml:space="preserve">  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Уставом сельского поселения,  в целях обеспечения ежегодного безаварийного пропуска весеннего полов</w:t>
      </w:r>
      <w:r w:rsidR="00D96431">
        <w:t xml:space="preserve">одья в сельском поселении </w:t>
      </w:r>
      <w:proofErr w:type="spellStart"/>
      <w:r w:rsidR="00D96431">
        <w:t>Санзяп</w:t>
      </w:r>
      <w:r w:rsidRPr="007A5C83">
        <w:t>овский</w:t>
      </w:r>
      <w:proofErr w:type="spellEnd"/>
      <w:r w:rsidRPr="007A5C83">
        <w:t xml:space="preserve"> сельсовет, руководства и контроля за работами,  связанными с пропуском паводковых вод, предотвращения возможных</w:t>
      </w:r>
      <w:proofErr w:type="gramEnd"/>
      <w:r w:rsidRPr="007A5C83">
        <w:t xml:space="preserve"> негативных последствий от паводковых вод и предупреждения от подтопления паводковыми водами жилых и общественных зданий, проезжей части дорог и недопущения гибели населения,                                  </w:t>
      </w:r>
    </w:p>
    <w:p w:rsidR="007A5C83" w:rsidRPr="007A5C83" w:rsidRDefault="007A5C83" w:rsidP="007A5C83">
      <w:pPr>
        <w:ind w:firstLine="720"/>
        <w:jc w:val="both"/>
      </w:pPr>
      <w:r w:rsidRPr="007A5C83">
        <w:t xml:space="preserve">                                     ПОСТАНОВЛЯЮ:</w:t>
      </w:r>
    </w:p>
    <w:p w:rsidR="007A5C83" w:rsidRPr="007A5C83" w:rsidRDefault="007A5C83" w:rsidP="007A5C83">
      <w:pPr>
        <w:tabs>
          <w:tab w:val="left" w:pos="0"/>
        </w:tabs>
        <w:ind w:firstLine="709"/>
        <w:jc w:val="both"/>
      </w:pPr>
      <w:r w:rsidRPr="007A5C83">
        <w:t xml:space="preserve">1. Утвердить состав </w:t>
      </w:r>
      <w:r w:rsidRPr="007A5C83">
        <w:rPr>
          <w:lang/>
        </w:rPr>
        <w:t>противопаводковой комиссии</w:t>
      </w:r>
      <w:r w:rsidRPr="007A5C83">
        <w:t xml:space="preserve"> по подготовке и осуществлению мероприятий по пропуску паводковых вод и ликвидации последствий возможных чрезвычайных ситуаций во время паводка                    согласно приложению №1.</w:t>
      </w:r>
    </w:p>
    <w:p w:rsidR="007A5C83" w:rsidRPr="007A5C83" w:rsidRDefault="007A5C83" w:rsidP="007A5C83">
      <w:pPr>
        <w:pStyle w:val="a3"/>
        <w:tabs>
          <w:tab w:val="left" w:pos="0"/>
        </w:tabs>
        <w:ind w:firstLine="709"/>
        <w:rPr>
          <w:lang/>
        </w:rPr>
      </w:pPr>
      <w:r w:rsidRPr="007A5C83">
        <w:rPr>
          <w:lang/>
        </w:rPr>
        <w:t>2.</w:t>
      </w:r>
      <w:r w:rsidRPr="007A5C83">
        <w:t xml:space="preserve"> </w:t>
      </w:r>
      <w:r w:rsidRPr="007A5C83">
        <w:rPr>
          <w:lang/>
        </w:rPr>
        <w:t>Утвердить Положение о</w:t>
      </w:r>
      <w:r w:rsidRPr="007A5C83">
        <w:t xml:space="preserve"> </w:t>
      </w:r>
      <w:proofErr w:type="spellStart"/>
      <w:r w:rsidRPr="007A5C83">
        <w:t>противопаводковой</w:t>
      </w:r>
      <w:proofErr w:type="spellEnd"/>
      <w:r w:rsidRPr="007A5C83">
        <w:t xml:space="preserve"> </w:t>
      </w:r>
      <w:r w:rsidRPr="007A5C83">
        <w:rPr>
          <w:lang/>
        </w:rPr>
        <w:t>комиссии</w:t>
      </w:r>
      <w:r w:rsidRPr="007A5C83">
        <w:t xml:space="preserve"> по подготовке и осуществлению мероприятий по пропуску паводковых вод и ликвидации последствий возможных чрезвычайных ситуаций во время паводка (далее – комиссия) согласно приложению №2.</w:t>
      </w:r>
    </w:p>
    <w:p w:rsidR="007A5C83" w:rsidRPr="007A5C83" w:rsidRDefault="007A5C83" w:rsidP="007A5C83">
      <w:pPr>
        <w:tabs>
          <w:tab w:val="left" w:pos="0"/>
        </w:tabs>
        <w:ind w:firstLine="709"/>
        <w:jc w:val="both"/>
      </w:pPr>
      <w:r w:rsidRPr="007A5C83">
        <w:t>3. Утвердить план мероприятий по пропуску весенних паводковых</w:t>
      </w:r>
      <w:r w:rsidR="00D96431">
        <w:t xml:space="preserve"> вод в сельском поселении </w:t>
      </w:r>
      <w:proofErr w:type="spellStart"/>
      <w:r w:rsidR="00D96431">
        <w:t>Санзяп</w:t>
      </w:r>
      <w:r w:rsidRPr="007A5C83">
        <w:t>овский</w:t>
      </w:r>
      <w:proofErr w:type="spellEnd"/>
      <w:r w:rsidRPr="007A5C83">
        <w:t xml:space="preserve"> сельсовет  в 2020 году согласно приложению №3.</w:t>
      </w:r>
    </w:p>
    <w:p w:rsidR="007A5C83" w:rsidRPr="007A5C83" w:rsidRDefault="007A5C83" w:rsidP="007A5C83">
      <w:pPr>
        <w:ind w:firstLine="709"/>
        <w:jc w:val="both"/>
      </w:pPr>
      <w:r w:rsidRPr="007A5C83">
        <w:t xml:space="preserve">4. </w:t>
      </w:r>
      <w:proofErr w:type="gramStart"/>
      <w:r w:rsidRPr="007A5C83">
        <w:t>Контроль за</w:t>
      </w:r>
      <w:proofErr w:type="gramEnd"/>
      <w:r w:rsidRPr="007A5C83">
        <w:t xml:space="preserve"> исполнением настоящего постановления оставляю за собой.</w:t>
      </w:r>
    </w:p>
    <w:p w:rsidR="007A5C83" w:rsidRPr="007A5C83" w:rsidRDefault="007A5C83" w:rsidP="007A5C83">
      <w:pPr>
        <w:jc w:val="both"/>
      </w:pPr>
    </w:p>
    <w:p w:rsidR="007A5C83" w:rsidRPr="007A5C83" w:rsidRDefault="007A5C83" w:rsidP="007A5C83">
      <w:pPr>
        <w:jc w:val="both"/>
      </w:pPr>
      <w:r w:rsidRPr="007A5C83">
        <w:t xml:space="preserve">Глава сельского поселения                              </w:t>
      </w:r>
      <w:r w:rsidR="00D96431">
        <w:t xml:space="preserve">     Ф.А.Галина</w:t>
      </w:r>
    </w:p>
    <w:p w:rsidR="007A5C83" w:rsidRPr="007A5C83" w:rsidRDefault="007A5C83" w:rsidP="007A5C83">
      <w:pPr>
        <w:pStyle w:val="a3"/>
        <w:ind w:left="6237" w:right="-1"/>
      </w:pPr>
    </w:p>
    <w:p w:rsidR="007A5C83" w:rsidRPr="007A5C83" w:rsidRDefault="007A5C83" w:rsidP="007A5C83">
      <w:pPr>
        <w:pStyle w:val="a3"/>
        <w:ind w:left="6237" w:right="-1"/>
      </w:pPr>
    </w:p>
    <w:p w:rsidR="007A5C83" w:rsidRPr="007A5C83" w:rsidRDefault="007A5C83" w:rsidP="007A5C83">
      <w:pPr>
        <w:pStyle w:val="a3"/>
        <w:ind w:left="6237" w:right="-1"/>
      </w:pPr>
    </w:p>
    <w:p w:rsidR="007A5C83" w:rsidRPr="007A5C83" w:rsidRDefault="007A5C83" w:rsidP="007A5C83">
      <w:pPr>
        <w:pStyle w:val="a3"/>
        <w:ind w:left="6237" w:right="-1"/>
      </w:pPr>
    </w:p>
    <w:p w:rsidR="007A5C83" w:rsidRPr="007A5C83" w:rsidRDefault="007A5C83" w:rsidP="007A5C83">
      <w:pPr>
        <w:pStyle w:val="a3"/>
        <w:ind w:left="6237" w:right="-1"/>
      </w:pPr>
    </w:p>
    <w:p w:rsidR="007A5C83" w:rsidRDefault="007A5C83" w:rsidP="007A5C83">
      <w:pPr>
        <w:pStyle w:val="a3"/>
        <w:ind w:left="6237" w:right="-1"/>
      </w:pPr>
    </w:p>
    <w:p w:rsidR="007A5C83" w:rsidRDefault="007A5C83" w:rsidP="007A5C83">
      <w:pPr>
        <w:pStyle w:val="a3"/>
        <w:ind w:left="6237" w:right="-1"/>
      </w:pPr>
    </w:p>
    <w:p w:rsidR="007A5C83" w:rsidRPr="007A5C83" w:rsidRDefault="007A5C83" w:rsidP="007A5C83">
      <w:pPr>
        <w:pStyle w:val="a3"/>
        <w:ind w:left="6237" w:right="-1"/>
      </w:pPr>
      <w:r w:rsidRPr="007A5C83">
        <w:lastRenderedPageBreak/>
        <w:t>Приложение № 1</w:t>
      </w:r>
    </w:p>
    <w:p w:rsidR="007A5C83" w:rsidRPr="007A5C83" w:rsidRDefault="007A5C83" w:rsidP="007A5C83">
      <w:pPr>
        <w:pStyle w:val="a3"/>
        <w:jc w:val="center"/>
      </w:pPr>
    </w:p>
    <w:p w:rsidR="007A5C83" w:rsidRPr="007A5C83" w:rsidRDefault="007A5C83" w:rsidP="007A5C83">
      <w:pPr>
        <w:pStyle w:val="a3"/>
        <w:jc w:val="center"/>
      </w:pPr>
    </w:p>
    <w:p w:rsidR="007A5C83" w:rsidRPr="007A5C83" w:rsidRDefault="007A5C83" w:rsidP="007A5C83">
      <w:pPr>
        <w:pStyle w:val="a3"/>
        <w:jc w:val="center"/>
      </w:pPr>
      <w:r w:rsidRPr="007A5C83">
        <w:t>СОСТАВ</w:t>
      </w:r>
    </w:p>
    <w:p w:rsidR="007A5C83" w:rsidRPr="007A5C83" w:rsidRDefault="007A5C83" w:rsidP="007A5C83">
      <w:pPr>
        <w:jc w:val="center"/>
      </w:pPr>
      <w:r w:rsidRPr="007A5C83">
        <w:rPr>
          <w:lang/>
        </w:rPr>
        <w:t>противопаводковой комиссии</w:t>
      </w:r>
      <w:r w:rsidRPr="007A5C83">
        <w:t xml:space="preserve"> по подготовке и осуществлению мероприятий по пропуску паводковых вод и ликвидации последствий возможных чрезвычайных ситуаций во время паводка</w:t>
      </w:r>
    </w:p>
    <w:p w:rsidR="007A5C83" w:rsidRPr="007A5C83" w:rsidRDefault="007A5C83" w:rsidP="007A5C83">
      <w:pPr>
        <w:jc w:val="center"/>
      </w:pPr>
    </w:p>
    <w:tbl>
      <w:tblPr>
        <w:tblW w:w="9464" w:type="dxa"/>
        <w:tblLayout w:type="fixed"/>
        <w:tblLook w:val="0000"/>
      </w:tblPr>
      <w:tblGrid>
        <w:gridCol w:w="3528"/>
        <w:gridCol w:w="5936"/>
      </w:tblGrid>
      <w:tr w:rsidR="007A5C83" w:rsidRPr="007A5C83" w:rsidTr="000B76FE">
        <w:tc>
          <w:tcPr>
            <w:tcW w:w="3528" w:type="dxa"/>
          </w:tcPr>
          <w:p w:rsidR="007A5C83" w:rsidRPr="007A5C83" w:rsidRDefault="00C715E6" w:rsidP="000B76FE">
            <w:pPr>
              <w:snapToGrid w:val="0"/>
            </w:pPr>
            <w:r>
              <w:t xml:space="preserve">Галина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5936" w:type="dxa"/>
          </w:tcPr>
          <w:p w:rsidR="007A5C83" w:rsidRPr="007A5C83" w:rsidRDefault="007A5C83" w:rsidP="000B76FE">
            <w:pPr>
              <w:snapToGrid w:val="0"/>
              <w:jc w:val="both"/>
            </w:pPr>
            <w:r w:rsidRPr="007A5C83">
              <w:t>- глава сельского поселения, председатель комиссии</w:t>
            </w:r>
          </w:p>
          <w:p w:rsidR="007A5C83" w:rsidRPr="007A5C83" w:rsidRDefault="007A5C83" w:rsidP="000B76FE">
            <w:pPr>
              <w:jc w:val="both"/>
            </w:pPr>
          </w:p>
        </w:tc>
      </w:tr>
      <w:tr w:rsidR="007A5C83" w:rsidRPr="007A5C83" w:rsidTr="000B76FE">
        <w:tc>
          <w:tcPr>
            <w:tcW w:w="3528" w:type="dxa"/>
          </w:tcPr>
          <w:p w:rsidR="007A5C83" w:rsidRPr="007A5C83" w:rsidRDefault="00C715E6" w:rsidP="000B76FE">
            <w:proofErr w:type="spellStart"/>
            <w:r>
              <w:t>Исхаков</w:t>
            </w:r>
            <w:proofErr w:type="spellEnd"/>
            <w:r>
              <w:t xml:space="preserve">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Мухаметович</w:t>
            </w:r>
            <w:proofErr w:type="spellEnd"/>
          </w:p>
        </w:tc>
        <w:tc>
          <w:tcPr>
            <w:tcW w:w="5936" w:type="dxa"/>
          </w:tcPr>
          <w:p w:rsidR="007A5C83" w:rsidRPr="007A5C83" w:rsidRDefault="007A5C83" w:rsidP="000B76FE">
            <w:pPr>
              <w:snapToGrid w:val="0"/>
              <w:jc w:val="both"/>
            </w:pPr>
            <w:r w:rsidRPr="007A5C83">
              <w:t>- депутат Совета сельского посел</w:t>
            </w:r>
            <w:r w:rsidR="00C715E6">
              <w:t>ения по избирательному округу №2</w:t>
            </w:r>
          </w:p>
          <w:p w:rsidR="007A5C83" w:rsidRPr="007A5C83" w:rsidRDefault="007A5C83" w:rsidP="000B76FE">
            <w:pPr>
              <w:snapToGrid w:val="0"/>
              <w:jc w:val="both"/>
            </w:pPr>
          </w:p>
        </w:tc>
      </w:tr>
      <w:tr w:rsidR="007A5C83" w:rsidRPr="007A5C83" w:rsidTr="000B76FE">
        <w:tc>
          <w:tcPr>
            <w:tcW w:w="3528" w:type="dxa"/>
          </w:tcPr>
          <w:p w:rsidR="007A5C83" w:rsidRPr="007A5C83" w:rsidRDefault="00C715E6" w:rsidP="000B76FE">
            <w:pPr>
              <w:snapToGrid w:val="0"/>
            </w:pPr>
            <w:proofErr w:type="spellStart"/>
            <w:r>
              <w:t>Тулибаев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Абдулгалимович</w:t>
            </w:r>
            <w:proofErr w:type="spellEnd"/>
          </w:p>
        </w:tc>
        <w:tc>
          <w:tcPr>
            <w:tcW w:w="5936" w:type="dxa"/>
          </w:tcPr>
          <w:p w:rsidR="007A5C83" w:rsidRPr="007A5C83" w:rsidRDefault="007A5C83" w:rsidP="000B76FE">
            <w:pPr>
              <w:snapToGrid w:val="0"/>
              <w:jc w:val="both"/>
            </w:pPr>
            <w:r w:rsidRPr="007A5C83">
              <w:t>- депутат Совета сельского поселения по избирательному округу №3</w:t>
            </w:r>
          </w:p>
          <w:p w:rsidR="007A5C83" w:rsidRPr="007A5C83" w:rsidRDefault="007A5C83" w:rsidP="000B76FE">
            <w:pPr>
              <w:snapToGrid w:val="0"/>
              <w:jc w:val="both"/>
            </w:pPr>
          </w:p>
        </w:tc>
      </w:tr>
      <w:tr w:rsidR="007A5C83" w:rsidRPr="007A5C83" w:rsidTr="000B76FE">
        <w:tc>
          <w:tcPr>
            <w:tcW w:w="3528" w:type="dxa"/>
          </w:tcPr>
          <w:p w:rsidR="007A5C83" w:rsidRPr="007A5C83" w:rsidRDefault="00C715E6" w:rsidP="000B76FE">
            <w:pPr>
              <w:snapToGrid w:val="0"/>
            </w:pPr>
            <w:r>
              <w:t xml:space="preserve">Галин </w:t>
            </w:r>
            <w:proofErr w:type="spellStart"/>
            <w:r>
              <w:t>Чулпан</w:t>
            </w:r>
            <w:proofErr w:type="spellEnd"/>
            <w:r>
              <w:t xml:space="preserve"> </w:t>
            </w:r>
            <w:proofErr w:type="spellStart"/>
            <w:r>
              <w:t>Кинзягалиевич</w:t>
            </w:r>
            <w:proofErr w:type="spellEnd"/>
          </w:p>
        </w:tc>
        <w:tc>
          <w:tcPr>
            <w:tcW w:w="5936" w:type="dxa"/>
          </w:tcPr>
          <w:p w:rsidR="007A5C83" w:rsidRPr="007A5C83" w:rsidRDefault="007A5C83" w:rsidP="000B76FE">
            <w:pPr>
              <w:snapToGrid w:val="0"/>
              <w:jc w:val="both"/>
            </w:pPr>
            <w:r w:rsidRPr="007A5C83">
              <w:t>- депутат Совета сельского поселения по избирательному округу №4</w:t>
            </w:r>
          </w:p>
          <w:p w:rsidR="007A5C83" w:rsidRPr="007A5C83" w:rsidRDefault="007A5C83" w:rsidP="000B76FE">
            <w:pPr>
              <w:snapToGrid w:val="0"/>
              <w:jc w:val="both"/>
            </w:pPr>
          </w:p>
        </w:tc>
      </w:tr>
      <w:tr w:rsidR="007A5C83" w:rsidRPr="007A5C83" w:rsidTr="000B76FE">
        <w:tc>
          <w:tcPr>
            <w:tcW w:w="3528" w:type="dxa"/>
          </w:tcPr>
          <w:p w:rsidR="007A5C83" w:rsidRPr="007A5C83" w:rsidRDefault="00C715E6" w:rsidP="000B76FE">
            <w:proofErr w:type="spellStart"/>
            <w:r>
              <w:t>Ярмухаметов</w:t>
            </w:r>
            <w:proofErr w:type="spellEnd"/>
            <w:r>
              <w:t xml:space="preserve"> </w:t>
            </w:r>
            <w:proofErr w:type="spellStart"/>
            <w:r>
              <w:t>Рашит</w:t>
            </w:r>
            <w:proofErr w:type="spellEnd"/>
            <w:r>
              <w:t xml:space="preserve"> Иванович</w:t>
            </w:r>
          </w:p>
        </w:tc>
        <w:tc>
          <w:tcPr>
            <w:tcW w:w="5936" w:type="dxa"/>
          </w:tcPr>
          <w:p w:rsidR="007A5C83" w:rsidRPr="007A5C83" w:rsidRDefault="007A5C83" w:rsidP="000B76FE">
            <w:pPr>
              <w:snapToGrid w:val="0"/>
              <w:jc w:val="both"/>
            </w:pPr>
            <w:r w:rsidRPr="007A5C83">
              <w:t>- депутат Совета сельского посел</w:t>
            </w:r>
            <w:r w:rsidR="00C715E6">
              <w:t>ения по избирательному округу №5</w:t>
            </w:r>
          </w:p>
          <w:p w:rsidR="007A5C83" w:rsidRPr="007A5C83" w:rsidRDefault="007A5C83" w:rsidP="000B76FE">
            <w:pPr>
              <w:snapToGrid w:val="0"/>
              <w:jc w:val="both"/>
            </w:pPr>
          </w:p>
        </w:tc>
      </w:tr>
      <w:tr w:rsidR="007A5C83" w:rsidRPr="007A5C83" w:rsidTr="000B76FE">
        <w:tc>
          <w:tcPr>
            <w:tcW w:w="3528" w:type="dxa"/>
          </w:tcPr>
          <w:p w:rsidR="007A5C83" w:rsidRPr="007A5C83" w:rsidRDefault="00C715E6" w:rsidP="000B76FE">
            <w:pPr>
              <w:snapToGrid w:val="0"/>
            </w:pPr>
            <w:r>
              <w:t xml:space="preserve">Ибрагимов </w:t>
            </w:r>
            <w:proofErr w:type="spellStart"/>
            <w:r>
              <w:t>Хусаин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5936" w:type="dxa"/>
          </w:tcPr>
          <w:p w:rsidR="007A5C83" w:rsidRPr="007A5C83" w:rsidRDefault="007A5C83" w:rsidP="000B76FE">
            <w:pPr>
              <w:snapToGrid w:val="0"/>
              <w:jc w:val="both"/>
            </w:pPr>
            <w:r w:rsidRPr="007A5C83">
              <w:t>- депутат Совета сельского поселения по избирательному</w:t>
            </w:r>
            <w:r w:rsidR="00C715E6">
              <w:t xml:space="preserve"> округу №6</w:t>
            </w:r>
          </w:p>
          <w:p w:rsidR="007A5C83" w:rsidRPr="007A5C83" w:rsidRDefault="007A5C83" w:rsidP="000B76FE">
            <w:pPr>
              <w:snapToGrid w:val="0"/>
              <w:jc w:val="both"/>
            </w:pPr>
          </w:p>
          <w:p w:rsidR="007A5C83" w:rsidRPr="007A5C83" w:rsidRDefault="007A5C83" w:rsidP="000B76FE">
            <w:pPr>
              <w:snapToGrid w:val="0"/>
              <w:jc w:val="both"/>
            </w:pPr>
          </w:p>
        </w:tc>
      </w:tr>
      <w:tr w:rsidR="007A5C83" w:rsidRPr="007A5C83" w:rsidTr="000B76FE">
        <w:tc>
          <w:tcPr>
            <w:tcW w:w="3528" w:type="dxa"/>
          </w:tcPr>
          <w:p w:rsidR="007A5C83" w:rsidRPr="007A5C83" w:rsidRDefault="00C715E6" w:rsidP="000B76FE">
            <w:proofErr w:type="spellStart"/>
            <w:r>
              <w:t>Кансияров</w:t>
            </w:r>
            <w:proofErr w:type="spellEnd"/>
            <w:r>
              <w:t xml:space="preserve"> Айдар </w:t>
            </w:r>
            <w:proofErr w:type="spellStart"/>
            <w:r>
              <w:t>Насипович</w:t>
            </w:r>
            <w:proofErr w:type="spellEnd"/>
          </w:p>
        </w:tc>
        <w:tc>
          <w:tcPr>
            <w:tcW w:w="5936" w:type="dxa"/>
          </w:tcPr>
          <w:p w:rsidR="007A5C83" w:rsidRPr="007A5C83" w:rsidRDefault="007A5C83" w:rsidP="000B76FE">
            <w:pPr>
              <w:snapToGrid w:val="0"/>
              <w:jc w:val="both"/>
            </w:pPr>
            <w:r w:rsidRPr="007A5C83">
              <w:t>- депутат Совета сельского посел</w:t>
            </w:r>
            <w:r w:rsidR="00C715E6">
              <w:t>ения по избирательному округу №7</w:t>
            </w:r>
          </w:p>
          <w:p w:rsidR="007A5C83" w:rsidRPr="007A5C83" w:rsidRDefault="007A5C83" w:rsidP="000B76FE">
            <w:pPr>
              <w:snapToGrid w:val="0"/>
              <w:jc w:val="both"/>
            </w:pPr>
          </w:p>
        </w:tc>
      </w:tr>
      <w:tr w:rsidR="007A5C83" w:rsidRPr="007A5C83" w:rsidTr="000B76FE">
        <w:tc>
          <w:tcPr>
            <w:tcW w:w="3528" w:type="dxa"/>
          </w:tcPr>
          <w:p w:rsidR="007A5C83" w:rsidRPr="007A5C83" w:rsidRDefault="00C715E6" w:rsidP="000B76FE">
            <w:pPr>
              <w:snapToGrid w:val="0"/>
            </w:pPr>
            <w:r>
              <w:t xml:space="preserve">Ибрагимов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Хусаинович</w:t>
            </w:r>
            <w:proofErr w:type="spellEnd"/>
          </w:p>
        </w:tc>
        <w:tc>
          <w:tcPr>
            <w:tcW w:w="5936" w:type="dxa"/>
          </w:tcPr>
          <w:p w:rsidR="007A5C83" w:rsidRPr="007A5C83" w:rsidRDefault="00C715E6" w:rsidP="000B76FE">
            <w:pPr>
              <w:snapToGrid w:val="0"/>
              <w:jc w:val="both"/>
            </w:pPr>
            <w:r>
              <w:t xml:space="preserve">-  КФХ ИП Ибрагимова </w:t>
            </w:r>
            <w:proofErr w:type="spellStart"/>
            <w:r>
              <w:t>Р.Х.-глава</w:t>
            </w:r>
            <w:proofErr w:type="spellEnd"/>
          </w:p>
          <w:p w:rsidR="007A5C83" w:rsidRPr="007A5C83" w:rsidRDefault="007A5C83" w:rsidP="000B76FE">
            <w:pPr>
              <w:snapToGrid w:val="0"/>
              <w:jc w:val="both"/>
            </w:pPr>
          </w:p>
        </w:tc>
      </w:tr>
    </w:tbl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Default="007A5C83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Pr="007A5C83" w:rsidRDefault="00C715E6" w:rsidP="007A5C83"/>
    <w:p w:rsidR="007A5C83" w:rsidRPr="007A5C83" w:rsidRDefault="007A5C83" w:rsidP="007A5C83">
      <w:pPr>
        <w:pStyle w:val="a3"/>
        <w:ind w:right="-1"/>
      </w:pPr>
      <w:r w:rsidRPr="007A5C83">
        <w:t xml:space="preserve">                                                                                                 Приложение № 2</w:t>
      </w:r>
    </w:p>
    <w:p w:rsidR="007A5C83" w:rsidRPr="007A5C83" w:rsidRDefault="007A5C83" w:rsidP="007A5C83">
      <w:pPr>
        <w:jc w:val="center"/>
      </w:pPr>
    </w:p>
    <w:p w:rsidR="007A5C83" w:rsidRPr="007A5C83" w:rsidRDefault="007A5C83" w:rsidP="007A5C83">
      <w:pPr>
        <w:jc w:val="center"/>
      </w:pPr>
    </w:p>
    <w:p w:rsidR="007A5C83" w:rsidRPr="007A5C83" w:rsidRDefault="007A5C83" w:rsidP="007A5C83">
      <w:pPr>
        <w:pStyle w:val="a3"/>
        <w:jc w:val="center"/>
        <w:rPr>
          <w:rStyle w:val="a7"/>
          <w:b w:val="0"/>
        </w:rPr>
      </w:pPr>
      <w:r w:rsidRPr="007A5C83">
        <w:rPr>
          <w:rStyle w:val="a7"/>
          <w:b w:val="0"/>
        </w:rPr>
        <w:t>ПОЛОЖЕНИЕ</w:t>
      </w:r>
    </w:p>
    <w:p w:rsidR="007A5C83" w:rsidRPr="007A5C83" w:rsidRDefault="00C715E6" w:rsidP="007A5C83">
      <w:pPr>
        <w:pStyle w:val="a3"/>
        <w:jc w:val="center"/>
      </w:pPr>
      <w:r>
        <w:t xml:space="preserve">о </w:t>
      </w:r>
      <w:proofErr w:type="spellStart"/>
      <w:r>
        <w:t>противо</w:t>
      </w:r>
      <w:r w:rsidR="007A5C83" w:rsidRPr="007A5C83">
        <w:t>паводковой</w:t>
      </w:r>
      <w:proofErr w:type="spellEnd"/>
      <w:r w:rsidR="007A5C83" w:rsidRPr="007A5C83">
        <w:t xml:space="preserve"> </w:t>
      </w:r>
      <w:r>
        <w:t xml:space="preserve"> </w:t>
      </w:r>
      <w:r w:rsidR="007A5C83" w:rsidRPr="007A5C83">
        <w:rPr>
          <w:lang/>
        </w:rPr>
        <w:t>комиссии</w:t>
      </w:r>
      <w:r w:rsidR="007A5C83" w:rsidRPr="007A5C83">
        <w:t xml:space="preserve"> по подготовке и осуществлению мероприятий по пропуску паводковых вод и ликвидации последствий возможных чрезвычайных ситуаций во время паводка</w:t>
      </w:r>
    </w:p>
    <w:p w:rsidR="007A5C83" w:rsidRPr="007A5C83" w:rsidRDefault="007A5C83" w:rsidP="007A5C83">
      <w:pPr>
        <w:pStyle w:val="a3"/>
        <w:jc w:val="center"/>
      </w:pPr>
    </w:p>
    <w:p w:rsidR="007A5C83" w:rsidRPr="007A5C83" w:rsidRDefault="007A5C83" w:rsidP="007A5C83">
      <w:pPr>
        <w:pStyle w:val="a3"/>
        <w:jc w:val="center"/>
      </w:pPr>
    </w:p>
    <w:p w:rsidR="007A5C83" w:rsidRPr="007A5C83" w:rsidRDefault="007A5C83" w:rsidP="007A5C83">
      <w:pPr>
        <w:pStyle w:val="a3"/>
        <w:jc w:val="center"/>
      </w:pPr>
      <w:r w:rsidRPr="007A5C83">
        <w:t>1. Общие положения</w:t>
      </w:r>
    </w:p>
    <w:p w:rsidR="007A5C83" w:rsidRPr="007A5C83" w:rsidRDefault="007A5C83" w:rsidP="007A5C83">
      <w:pPr>
        <w:pStyle w:val="a3"/>
        <w:ind w:firstLine="709"/>
      </w:pPr>
    </w:p>
    <w:p w:rsidR="007A5C83" w:rsidRPr="007A5C83" w:rsidRDefault="007A5C83" w:rsidP="007A5C83">
      <w:pPr>
        <w:pStyle w:val="a3"/>
        <w:ind w:firstLine="709"/>
      </w:pPr>
      <w:r w:rsidRPr="007A5C83">
        <w:t xml:space="preserve">1.1. Настоящее Положение определяет статус и порядок деятельности </w:t>
      </w:r>
      <w:r w:rsidRPr="007A5C83">
        <w:rPr>
          <w:lang/>
        </w:rPr>
        <w:t>комиссии</w:t>
      </w:r>
      <w:r w:rsidRPr="007A5C83">
        <w:t xml:space="preserve"> по подготовке и осуществлению мероприятий по пропуску паводковых вод и ликвидации последствий возможных чрезвычайных ситуаций во время паводка (далее - комиссия) при Администрации </w:t>
      </w:r>
      <w:r w:rsidR="00C715E6">
        <w:t xml:space="preserve">сельского поселения </w:t>
      </w:r>
      <w:proofErr w:type="spellStart"/>
      <w:r w:rsidR="00C715E6">
        <w:t>Санзяп</w:t>
      </w:r>
      <w:r w:rsidRPr="007A5C83">
        <w:t>овский</w:t>
      </w:r>
      <w:proofErr w:type="spellEnd"/>
      <w:r w:rsidRPr="007A5C83">
        <w:t xml:space="preserve"> сельсовет.</w:t>
      </w:r>
    </w:p>
    <w:p w:rsidR="007A5C83" w:rsidRPr="007A5C83" w:rsidRDefault="007A5C83" w:rsidP="007A5C83">
      <w:pPr>
        <w:pStyle w:val="a3"/>
        <w:ind w:firstLine="709"/>
      </w:pPr>
      <w:r w:rsidRPr="007A5C83">
        <w:t xml:space="preserve">1.2. Комиссия является постоянно действующим координационным органом, обеспечивающим согласованные действия заинтересованных органов,  а также иных организаций в обеспечении безаварийных пропусков весенних паводковых вод на реке </w:t>
      </w:r>
      <w:r w:rsidR="00C715E6">
        <w:t xml:space="preserve">Ташла </w:t>
      </w:r>
      <w:r w:rsidRPr="007A5C83">
        <w:t xml:space="preserve">и проведении комплекса мероприятий по снижению ущерба от возможных подтоплений в </w:t>
      </w:r>
      <w:r w:rsidR="00C715E6">
        <w:t xml:space="preserve">сельском поселении </w:t>
      </w:r>
      <w:proofErr w:type="spellStart"/>
      <w:r w:rsidR="00C715E6">
        <w:t>Санзяп</w:t>
      </w:r>
      <w:r w:rsidRPr="007A5C83">
        <w:t>овский</w:t>
      </w:r>
      <w:proofErr w:type="spellEnd"/>
      <w:r w:rsidRPr="007A5C83">
        <w:t xml:space="preserve"> сельсовет.</w:t>
      </w:r>
    </w:p>
    <w:p w:rsidR="007A5C83" w:rsidRPr="007A5C83" w:rsidRDefault="007A5C83" w:rsidP="007A5C83">
      <w:pPr>
        <w:pStyle w:val="a3"/>
      </w:pPr>
      <w:r w:rsidRPr="007A5C83">
        <w:t xml:space="preserve">         1.3.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сельского поселения, законами Республики Башкортостан, а также настоящим Положением.</w:t>
      </w:r>
    </w:p>
    <w:p w:rsidR="007A5C83" w:rsidRPr="007A5C83" w:rsidRDefault="007A5C83" w:rsidP="007A5C83">
      <w:pPr>
        <w:pStyle w:val="a3"/>
        <w:ind w:firstLine="709"/>
      </w:pPr>
    </w:p>
    <w:p w:rsidR="007A5C83" w:rsidRPr="007A5C83" w:rsidRDefault="007A5C83" w:rsidP="007A5C83">
      <w:pPr>
        <w:pStyle w:val="a3"/>
        <w:jc w:val="center"/>
      </w:pPr>
      <w:r w:rsidRPr="007A5C83">
        <w:t>2. Основные задачи и функции комиссии</w:t>
      </w:r>
    </w:p>
    <w:p w:rsidR="007A5C83" w:rsidRPr="007A5C83" w:rsidRDefault="007A5C83" w:rsidP="007A5C83">
      <w:pPr>
        <w:pStyle w:val="a3"/>
        <w:ind w:firstLine="709"/>
      </w:pPr>
    </w:p>
    <w:p w:rsidR="007A5C83" w:rsidRPr="007A5C83" w:rsidRDefault="007A5C83" w:rsidP="007A5C83">
      <w:pPr>
        <w:pStyle w:val="a3"/>
        <w:ind w:firstLine="709"/>
      </w:pPr>
      <w:r w:rsidRPr="007A5C83">
        <w:t>2.1.  Формирование стратегии безаварийного пропуска весенних паводковых вод на терри</w:t>
      </w:r>
      <w:r w:rsidR="00C715E6">
        <w:t xml:space="preserve">тории сельского поселения </w:t>
      </w:r>
      <w:proofErr w:type="spellStart"/>
      <w:r w:rsidR="00C715E6">
        <w:t>Санзяп</w:t>
      </w:r>
      <w:r w:rsidRPr="007A5C83">
        <w:t>овский</w:t>
      </w:r>
      <w:proofErr w:type="spellEnd"/>
      <w:r w:rsidRPr="007A5C83">
        <w:t xml:space="preserve"> сельсовет.</w:t>
      </w:r>
    </w:p>
    <w:p w:rsidR="007A5C83" w:rsidRPr="007A5C83" w:rsidRDefault="007A5C83" w:rsidP="007A5C83">
      <w:pPr>
        <w:pStyle w:val="a3"/>
        <w:ind w:firstLine="709"/>
      </w:pPr>
      <w:r w:rsidRPr="007A5C83">
        <w:t xml:space="preserve">2.2. Организация и </w:t>
      </w:r>
      <w:proofErr w:type="gramStart"/>
      <w:r w:rsidRPr="007A5C83">
        <w:t xml:space="preserve">контроль </w:t>
      </w:r>
      <w:r w:rsidR="00C715E6">
        <w:t xml:space="preserve"> </w:t>
      </w:r>
      <w:r w:rsidRPr="007A5C83">
        <w:t>за</w:t>
      </w:r>
      <w:proofErr w:type="gramEnd"/>
      <w:r w:rsidRPr="007A5C83">
        <w:t xml:space="preserve"> осуществлением мероприятий по предупреждению и ликвидации чрезвычайных ситуаций, вызванных весенним половодьем, за реализацией государственной политики по обеспечению защиты населения и территории сельского поселения от природных и техногенных чрезвычайных ситуаций, вызываемых паводками и недостаточным обводнением.</w:t>
      </w:r>
    </w:p>
    <w:p w:rsidR="007A5C83" w:rsidRPr="007A5C83" w:rsidRDefault="007A5C83" w:rsidP="007A5C83">
      <w:pPr>
        <w:pStyle w:val="a3"/>
        <w:ind w:firstLine="709"/>
      </w:pPr>
      <w:r w:rsidRPr="007A5C83">
        <w:t>2.3. Прогнозирование и оценка обстановки на территории  сельского поселения, которая может сложиться в результате весеннего половодья. Разработка и планирование мероприятий по предупреждению возможных чрезвычайных ситуаций, защите населения и уменьшению ущерба и потерь от них.</w:t>
      </w:r>
    </w:p>
    <w:p w:rsidR="007A5C83" w:rsidRPr="007A5C83" w:rsidRDefault="007A5C83" w:rsidP="007A5C83">
      <w:pPr>
        <w:pStyle w:val="a3"/>
        <w:ind w:firstLine="709"/>
      </w:pPr>
      <w:r w:rsidRPr="007A5C83">
        <w:t>2.4. Обеспечение готовности органов управления, сил и сре</w:t>
      </w:r>
      <w:proofErr w:type="gramStart"/>
      <w:r w:rsidRPr="007A5C83">
        <w:t xml:space="preserve">дств </w:t>
      </w:r>
      <w:r w:rsidR="00C715E6">
        <w:t xml:space="preserve"> </w:t>
      </w:r>
      <w:r w:rsidRPr="007A5C83">
        <w:t>к д</w:t>
      </w:r>
      <w:proofErr w:type="gramEnd"/>
      <w:r w:rsidRPr="007A5C83">
        <w:t>ействиям в чрезвычайных ситуациях, связанных с паводковой опасностью.</w:t>
      </w:r>
    </w:p>
    <w:p w:rsidR="007A5C83" w:rsidRPr="007A5C83" w:rsidRDefault="007A5C83" w:rsidP="007A5C83">
      <w:pPr>
        <w:pStyle w:val="a3"/>
        <w:ind w:firstLine="709"/>
      </w:pPr>
      <w:r w:rsidRPr="007A5C83">
        <w:t>2.5.  Организация проведения ледовой  разведки к началу паводка.</w:t>
      </w:r>
    </w:p>
    <w:p w:rsidR="007A5C83" w:rsidRPr="007A5C83" w:rsidRDefault="007A5C83" w:rsidP="007A5C83">
      <w:pPr>
        <w:pStyle w:val="a3"/>
        <w:ind w:firstLine="709"/>
      </w:pPr>
      <w:r w:rsidRPr="007A5C83">
        <w:lastRenderedPageBreak/>
        <w:t xml:space="preserve">2.6. Организация создания совместно с  руководителями объектов экономики города независимо от ведомственной принадлежности и форм собственности на местах необходимого резерва финансовых средств, строительных материалов, топлива, инвентаря, </w:t>
      </w:r>
      <w:proofErr w:type="spellStart"/>
      <w:r w:rsidRPr="007A5C83">
        <w:t>мешкотары</w:t>
      </w:r>
      <w:proofErr w:type="spellEnd"/>
      <w:r w:rsidRPr="007A5C83">
        <w:t xml:space="preserve"> для проведения берегоукрепительных инженерно-технических мероприятий.</w:t>
      </w:r>
    </w:p>
    <w:p w:rsidR="007A5C83" w:rsidRPr="007A5C83" w:rsidRDefault="007A5C83" w:rsidP="007A5C83">
      <w:pPr>
        <w:pStyle w:val="a3"/>
        <w:ind w:firstLine="709"/>
      </w:pPr>
      <w:r w:rsidRPr="007A5C83">
        <w:t xml:space="preserve">2.7. Организация инвентаризации </w:t>
      </w:r>
      <w:proofErr w:type="spellStart"/>
      <w:r w:rsidRPr="007A5C83">
        <w:t>водооградительных</w:t>
      </w:r>
      <w:proofErr w:type="spellEnd"/>
      <w:r w:rsidRPr="007A5C83">
        <w:t xml:space="preserve"> валов и дамб обвалования в </w:t>
      </w:r>
      <w:proofErr w:type="spellStart"/>
      <w:r w:rsidRPr="007A5C83">
        <w:t>предпаводковый</w:t>
      </w:r>
      <w:proofErr w:type="spellEnd"/>
      <w:r w:rsidRPr="007A5C83">
        <w:t xml:space="preserve"> период.</w:t>
      </w:r>
    </w:p>
    <w:p w:rsidR="007A5C83" w:rsidRPr="007A5C83" w:rsidRDefault="007A5C83" w:rsidP="007A5C83">
      <w:pPr>
        <w:pStyle w:val="a3"/>
        <w:ind w:firstLine="709"/>
      </w:pPr>
      <w:r w:rsidRPr="007A5C83">
        <w:t>2.8. Организация создания на местах мобильных отрядов для проведения берегоукрепительных работ и ликвидации возможных чрезвычайных ситуаций, вызываемых паводками.</w:t>
      </w:r>
    </w:p>
    <w:p w:rsidR="007A5C83" w:rsidRPr="007A5C83" w:rsidRDefault="007A5C83" w:rsidP="007A5C83">
      <w:pPr>
        <w:pStyle w:val="a3"/>
        <w:ind w:firstLine="709"/>
      </w:pPr>
      <w:r w:rsidRPr="007A5C83">
        <w:t xml:space="preserve">2.9. </w:t>
      </w:r>
      <w:proofErr w:type="gramStart"/>
      <w:r w:rsidRPr="007A5C83">
        <w:t>Контроль за</w:t>
      </w:r>
      <w:proofErr w:type="gramEnd"/>
      <w:r w:rsidRPr="007A5C83">
        <w:t xml:space="preserve"> безаварийным режимом эксплуатации мостов,  очистных и водозаборных сооружений, насосных станций.</w:t>
      </w:r>
    </w:p>
    <w:p w:rsidR="007A5C83" w:rsidRPr="007A5C83" w:rsidRDefault="007A5C83" w:rsidP="007A5C83">
      <w:pPr>
        <w:pStyle w:val="a3"/>
        <w:ind w:firstLine="709"/>
      </w:pPr>
      <w:r w:rsidRPr="007A5C83">
        <w:t xml:space="preserve">2.10. Определение перечня первоочередных </w:t>
      </w:r>
      <w:proofErr w:type="spellStart"/>
      <w:r w:rsidRPr="007A5C83">
        <w:t>противопаводковых</w:t>
      </w:r>
      <w:proofErr w:type="spellEnd"/>
      <w:r w:rsidRPr="007A5C83">
        <w:t xml:space="preserve"> мероприятий, мероприятий по снижению ущерба от маловодья и подготовка решений по их финансированию за счет средств, выделяемых из бюджета на эти цели.</w:t>
      </w:r>
    </w:p>
    <w:p w:rsidR="007A5C83" w:rsidRPr="007A5C83" w:rsidRDefault="007A5C83" w:rsidP="007A5C83">
      <w:pPr>
        <w:pStyle w:val="a3"/>
        <w:ind w:firstLine="709"/>
      </w:pPr>
      <w:r w:rsidRPr="007A5C83">
        <w:t xml:space="preserve">2.11. Определение объемов земляных работ по досыпке и восстановлению </w:t>
      </w:r>
      <w:proofErr w:type="spellStart"/>
      <w:r w:rsidRPr="007A5C83">
        <w:t>водооградительной</w:t>
      </w:r>
      <w:proofErr w:type="spellEnd"/>
      <w:r w:rsidRPr="007A5C83">
        <w:t xml:space="preserve"> способности валов, </w:t>
      </w:r>
      <w:proofErr w:type="spellStart"/>
      <w:r w:rsidRPr="007A5C83">
        <w:t>разваловке</w:t>
      </w:r>
      <w:proofErr w:type="spellEnd"/>
      <w:r w:rsidRPr="007A5C83">
        <w:t xml:space="preserve"> и своевременному восстановлению временных дамб и перемычек в зоне предполагаемого подтопления и организация проведения этих работ.</w:t>
      </w:r>
    </w:p>
    <w:p w:rsidR="007A5C83" w:rsidRPr="007A5C83" w:rsidRDefault="007A5C83" w:rsidP="007A5C83">
      <w:pPr>
        <w:pStyle w:val="a3"/>
        <w:ind w:firstLine="709"/>
      </w:pPr>
      <w:r w:rsidRPr="007A5C83">
        <w:t>2.12. Обучение населения действиям в условиях угрозы затопления, подтопления или маловодья.</w:t>
      </w:r>
    </w:p>
    <w:p w:rsidR="007A5C83" w:rsidRPr="007A5C83" w:rsidRDefault="007A5C83" w:rsidP="007A5C83">
      <w:pPr>
        <w:pStyle w:val="a3"/>
        <w:ind w:firstLine="709"/>
      </w:pPr>
      <w:r w:rsidRPr="007A5C83">
        <w:t>2.13. Руководство берегоукрепительными работами, работами по ликвидации последствий затопления, подтопления и маловодья, организация привлечения трудоспособного населения к этим работам.</w:t>
      </w:r>
    </w:p>
    <w:p w:rsidR="007A5C83" w:rsidRPr="007A5C83" w:rsidRDefault="007A5C83" w:rsidP="007A5C83">
      <w:pPr>
        <w:pStyle w:val="a3"/>
        <w:ind w:firstLine="709"/>
      </w:pPr>
      <w:r w:rsidRPr="007A5C83">
        <w:t>2.14. Планирование и организация эвакуации населения, размещения эвакуированного населения и возвращения его после ликвидации чрезвычайных ситуаций, связанных с затоплением, подтоплением или маловодьем, в места постоянного проживания.</w:t>
      </w:r>
    </w:p>
    <w:p w:rsidR="007A5C83" w:rsidRPr="007A5C83" w:rsidRDefault="007A5C83" w:rsidP="007A5C83">
      <w:pPr>
        <w:pStyle w:val="a3"/>
        <w:ind w:firstLine="709"/>
      </w:pPr>
      <w:r w:rsidRPr="007A5C83">
        <w:t xml:space="preserve">2.15. Защита  </w:t>
      </w:r>
      <w:proofErr w:type="spellStart"/>
      <w:r w:rsidRPr="007A5C83">
        <w:t>водоисточников</w:t>
      </w:r>
      <w:proofErr w:type="spellEnd"/>
      <w:r w:rsidRPr="007A5C83">
        <w:t xml:space="preserve"> и систем водоснабжения от возможных негативных последствий паводка.</w:t>
      </w:r>
    </w:p>
    <w:p w:rsidR="007A5C83" w:rsidRPr="007A5C83" w:rsidRDefault="007A5C83" w:rsidP="007A5C83">
      <w:pPr>
        <w:pStyle w:val="a3"/>
        <w:ind w:firstLine="709"/>
      </w:pPr>
      <w:r w:rsidRPr="007A5C83">
        <w:t>2.16. Организация сбора и обмена информацией в области защиты населения и территорий от паводковых чрезвычайных ситуаций и маловодья.</w:t>
      </w:r>
    </w:p>
    <w:p w:rsidR="007A5C83" w:rsidRPr="007A5C83" w:rsidRDefault="007A5C83" w:rsidP="007A5C83">
      <w:pPr>
        <w:pStyle w:val="a3"/>
        <w:ind w:firstLine="709"/>
      </w:pPr>
      <w:r w:rsidRPr="007A5C83">
        <w:t>2.17. Участие в разработке проектов нормативных правовых актов в области защиты населения и территорий от чрезвычайных ситуаций.</w:t>
      </w:r>
    </w:p>
    <w:p w:rsidR="007A5C83" w:rsidRPr="007A5C83" w:rsidRDefault="007A5C83" w:rsidP="007A5C83">
      <w:pPr>
        <w:pStyle w:val="a3"/>
        <w:ind w:firstLine="709"/>
      </w:pPr>
      <w:r w:rsidRPr="007A5C83">
        <w:t>2.18. Взаимодействие с общественными объединениями и организациями по вопросам предупреждения и ликвидации паводковых чрезвычайных ситуаций и маловодий.</w:t>
      </w:r>
    </w:p>
    <w:p w:rsidR="007A5C83" w:rsidRPr="007A5C83" w:rsidRDefault="007A5C83" w:rsidP="007A5C83">
      <w:pPr>
        <w:pStyle w:val="a3"/>
      </w:pPr>
    </w:p>
    <w:p w:rsidR="007A5C83" w:rsidRPr="007A5C83" w:rsidRDefault="007A5C83" w:rsidP="007A5C83">
      <w:pPr>
        <w:pStyle w:val="a3"/>
        <w:jc w:val="center"/>
      </w:pPr>
      <w:r w:rsidRPr="007A5C83">
        <w:t>3. Организация работы комиссии</w:t>
      </w:r>
    </w:p>
    <w:p w:rsidR="007A5C83" w:rsidRPr="007A5C83" w:rsidRDefault="007A5C83" w:rsidP="007A5C83">
      <w:pPr>
        <w:pStyle w:val="a3"/>
        <w:ind w:firstLine="709"/>
      </w:pPr>
    </w:p>
    <w:p w:rsidR="007A5C83" w:rsidRPr="007A5C83" w:rsidRDefault="007A5C83" w:rsidP="007A5C83">
      <w:pPr>
        <w:pStyle w:val="a3"/>
        <w:ind w:firstLine="709"/>
      </w:pPr>
      <w:r w:rsidRPr="007A5C83">
        <w:t>3.1. Комиссия образуется, реорганизуется и ликвидируется главой Администрации сельского поселения.</w:t>
      </w:r>
    </w:p>
    <w:p w:rsidR="007A5C83" w:rsidRPr="007A5C83" w:rsidRDefault="007A5C83" w:rsidP="007A5C83">
      <w:pPr>
        <w:pStyle w:val="a3"/>
        <w:ind w:firstLine="709"/>
      </w:pPr>
      <w:r w:rsidRPr="007A5C83">
        <w:t>3.2. Положение о комисс</w:t>
      </w:r>
      <w:proofErr w:type="gramStart"/>
      <w:r w:rsidRPr="007A5C83">
        <w:t>ии и ее</w:t>
      </w:r>
      <w:proofErr w:type="gramEnd"/>
      <w:r w:rsidRPr="007A5C83">
        <w:t xml:space="preserve"> персональный состав утверждаются постановлением Администрации сельского поселения.</w:t>
      </w:r>
    </w:p>
    <w:p w:rsidR="007A5C83" w:rsidRPr="007A5C83" w:rsidRDefault="007A5C83" w:rsidP="007A5C83">
      <w:pPr>
        <w:pStyle w:val="a3"/>
        <w:ind w:firstLine="709"/>
      </w:pPr>
      <w:r w:rsidRPr="007A5C83">
        <w:lastRenderedPageBreak/>
        <w:t>3.3. Комиссия имеет право:</w:t>
      </w:r>
    </w:p>
    <w:p w:rsidR="007A5C83" w:rsidRPr="007A5C83" w:rsidRDefault="007A5C83" w:rsidP="007A5C83">
      <w:pPr>
        <w:pStyle w:val="a3"/>
        <w:ind w:firstLine="709"/>
      </w:pPr>
      <w:r w:rsidRPr="007A5C83">
        <w:t>- запрашивать в установленном порядке у территориальных органов федеральных органов исполнительной власти, органов исполнительной власти области, органов местного самоуправления, иных органов и организаций материалы и информацию по вопросам, относящимся к полномочиям комиссии;</w:t>
      </w:r>
    </w:p>
    <w:p w:rsidR="007A5C83" w:rsidRPr="007A5C83" w:rsidRDefault="007A5C83" w:rsidP="007A5C83">
      <w:pPr>
        <w:pStyle w:val="a3"/>
        <w:ind w:firstLine="709"/>
      </w:pPr>
      <w:r w:rsidRPr="007A5C83">
        <w:t>- организовывать и проводить в установленном порядке заседания, координационные совещания и рабочие встречи;</w:t>
      </w:r>
    </w:p>
    <w:p w:rsidR="007A5C83" w:rsidRPr="007A5C83" w:rsidRDefault="007A5C83" w:rsidP="007A5C83">
      <w:pPr>
        <w:pStyle w:val="a3"/>
        <w:ind w:firstLine="709"/>
      </w:pPr>
      <w:r w:rsidRPr="007A5C83">
        <w:t>- создавать рабочие группы из специалистов в соответствующих областях для оперативной и качественной подготовки вносимых на рассмотрение комиссии материалов;</w:t>
      </w:r>
    </w:p>
    <w:p w:rsidR="007A5C83" w:rsidRPr="007A5C83" w:rsidRDefault="007A5C83" w:rsidP="007A5C83">
      <w:pPr>
        <w:pStyle w:val="a3"/>
        <w:ind w:firstLine="709"/>
      </w:pPr>
      <w:r w:rsidRPr="007A5C83">
        <w:t>- при необходимости приглашать представителей территориальных органов федеральных органов исполнительной власти и иных организаций для участия в работе комиссии;</w:t>
      </w:r>
    </w:p>
    <w:p w:rsidR="007A5C83" w:rsidRPr="007A5C83" w:rsidRDefault="007A5C83" w:rsidP="007A5C83">
      <w:pPr>
        <w:pStyle w:val="a3"/>
        <w:ind w:firstLine="709"/>
      </w:pPr>
      <w:r w:rsidRPr="007A5C83">
        <w:t>- в пределах своих полномочий принимать решения, обязательные для выполнения всеми организациями независимо от их организационно-правовой формы и ведомственной принадлежности;</w:t>
      </w:r>
    </w:p>
    <w:p w:rsidR="007A5C83" w:rsidRPr="007A5C83" w:rsidRDefault="007A5C83" w:rsidP="007A5C83">
      <w:pPr>
        <w:pStyle w:val="a3"/>
        <w:ind w:firstLine="709"/>
      </w:pPr>
      <w:r w:rsidRPr="007A5C83">
        <w:t>- устанавливать при необходимости в зонах чрезвычайных ситуаций во время обострения паводковой ситуации особый режим работы территорий, организаций и учреждений, а также порядок въезда и выезда граждан;</w:t>
      </w:r>
    </w:p>
    <w:p w:rsidR="007A5C83" w:rsidRPr="007A5C83" w:rsidRDefault="007A5C83" w:rsidP="007A5C83">
      <w:pPr>
        <w:pStyle w:val="a3"/>
        <w:ind w:firstLine="709"/>
      </w:pPr>
      <w:r w:rsidRPr="007A5C83">
        <w:t>- привлекать в установленном порядке при угрозе возникновения или возникновении чрезвычайных ситуаций, обусловленных паводками или маловодьем, силы и средства, транспорт, материально-технические средства независимо от их принадлежности для выполнения работ по предотвращению и ликвидации чрезвычайных ситуаций.</w:t>
      </w:r>
    </w:p>
    <w:p w:rsidR="007A5C83" w:rsidRPr="007A5C83" w:rsidRDefault="007A5C83" w:rsidP="007A5C83">
      <w:pPr>
        <w:pStyle w:val="a3"/>
        <w:ind w:firstLine="709"/>
      </w:pPr>
      <w:r w:rsidRPr="007A5C83">
        <w:t>3.4. Председателем комиссии является глава сельского поселения.</w:t>
      </w:r>
    </w:p>
    <w:p w:rsidR="007A5C83" w:rsidRPr="007A5C83" w:rsidRDefault="007A5C83" w:rsidP="007A5C83">
      <w:pPr>
        <w:pStyle w:val="a3"/>
        <w:ind w:firstLine="709"/>
      </w:pPr>
      <w:r w:rsidRPr="007A5C83">
        <w:t>3.5. В отсутствие председателя комиссии его обязанности исполняет заместитель председателя комиссии.</w:t>
      </w:r>
    </w:p>
    <w:p w:rsidR="007A5C83" w:rsidRPr="007A5C83" w:rsidRDefault="007A5C83" w:rsidP="007A5C83">
      <w:pPr>
        <w:pStyle w:val="a3"/>
        <w:ind w:firstLine="709"/>
      </w:pPr>
      <w:r w:rsidRPr="007A5C83">
        <w:t>3.6. Председатель комиссии:</w:t>
      </w:r>
    </w:p>
    <w:p w:rsidR="007A5C83" w:rsidRPr="007A5C83" w:rsidRDefault="007A5C83" w:rsidP="007A5C83">
      <w:pPr>
        <w:pStyle w:val="a3"/>
        <w:ind w:firstLine="709"/>
      </w:pPr>
      <w:r w:rsidRPr="007A5C83">
        <w:t>- руководит работой комиссии, планирует ее деятельность, ведет заседания;</w:t>
      </w:r>
    </w:p>
    <w:p w:rsidR="007A5C83" w:rsidRPr="007A5C83" w:rsidRDefault="007A5C83" w:rsidP="007A5C83">
      <w:pPr>
        <w:pStyle w:val="a3"/>
        <w:ind w:firstLine="709"/>
      </w:pPr>
      <w:r w:rsidRPr="007A5C83">
        <w:t>- вносит на обсуждение комиссии документы, регулирующие вопросы безаварийного пропуска весенних паводковых вод на реке Ик и смягчения последствий маловодья;</w:t>
      </w:r>
    </w:p>
    <w:p w:rsidR="007A5C83" w:rsidRPr="007A5C83" w:rsidRDefault="007A5C83" w:rsidP="007A5C83">
      <w:pPr>
        <w:pStyle w:val="a3"/>
        <w:ind w:firstLine="709"/>
      </w:pPr>
      <w:r w:rsidRPr="007A5C83">
        <w:t>- формирует предложения по персональному составу комиссии;</w:t>
      </w:r>
    </w:p>
    <w:p w:rsidR="007A5C83" w:rsidRPr="007A5C83" w:rsidRDefault="007A5C83" w:rsidP="007A5C83">
      <w:pPr>
        <w:pStyle w:val="a3"/>
        <w:ind w:firstLine="709"/>
      </w:pPr>
      <w:r w:rsidRPr="007A5C83">
        <w:t>- издает распоряжения в пределах своих полномочий.</w:t>
      </w:r>
    </w:p>
    <w:p w:rsidR="007A5C83" w:rsidRPr="007A5C83" w:rsidRDefault="007A5C83" w:rsidP="007A5C83">
      <w:pPr>
        <w:pStyle w:val="a3"/>
        <w:ind w:firstLine="709"/>
      </w:pPr>
      <w:r w:rsidRPr="007A5C83">
        <w:t>3.7. Заседания комиссии проводятся по мере необходимости, но не реже одного раза в месяц. Комиссия самостоятельно определяет порядок своей работы.</w:t>
      </w:r>
    </w:p>
    <w:p w:rsidR="007A5C83" w:rsidRPr="007A5C83" w:rsidRDefault="007A5C83" w:rsidP="007A5C83">
      <w:pPr>
        <w:pStyle w:val="a3"/>
        <w:ind w:firstLine="709"/>
      </w:pPr>
      <w:r w:rsidRPr="007A5C83">
        <w:t>Решения комиссии могут приниматься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7A5C83" w:rsidRPr="007A5C83" w:rsidRDefault="007A5C83" w:rsidP="007A5C83">
      <w:pPr>
        <w:pStyle w:val="a3"/>
        <w:ind w:firstLine="709"/>
      </w:pPr>
      <w:r w:rsidRPr="007A5C83">
        <w:t>3.8. Решения, принимаемые комиссией в соответствии с ее полномочиями, оформляются протоколами, которые подписывают председательствующий на заседании и секретарь комиссии. При необходимости на основании решения комиссии принимаются постановления и распоряжения Администрации сельского поселения.</w:t>
      </w:r>
    </w:p>
    <w:p w:rsidR="007A5C83" w:rsidRPr="007A5C83" w:rsidRDefault="007A5C83" w:rsidP="007A5C83">
      <w:pPr>
        <w:pStyle w:val="a3"/>
        <w:ind w:firstLine="709"/>
      </w:pPr>
      <w:r w:rsidRPr="007A5C83">
        <w:lastRenderedPageBreak/>
        <w:t>3.9. Решения комиссии и распоряжения председателя являются обязательными для исполнения руководителями предпри</w:t>
      </w:r>
      <w:r>
        <w:t>ятий (организаций) и учреждений.</w:t>
      </w: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C715E6" w:rsidRDefault="00C715E6" w:rsidP="007A5C83">
      <w:pPr>
        <w:pStyle w:val="a3"/>
        <w:ind w:left="6240" w:right="-1"/>
      </w:pPr>
    </w:p>
    <w:p w:rsidR="007A5C83" w:rsidRPr="007A5C83" w:rsidRDefault="007A5C83" w:rsidP="007A5C83">
      <w:pPr>
        <w:pStyle w:val="a3"/>
        <w:ind w:left="6240" w:right="-1"/>
      </w:pPr>
      <w:r w:rsidRPr="007A5C83">
        <w:lastRenderedPageBreak/>
        <w:t>Прилож</w:t>
      </w:r>
      <w:r w:rsidRPr="007A5C83">
        <w:t>е</w:t>
      </w:r>
      <w:r w:rsidRPr="007A5C83">
        <w:t>ние № 3</w:t>
      </w:r>
    </w:p>
    <w:p w:rsidR="007A5C83" w:rsidRPr="007A5C83" w:rsidRDefault="007A5C83" w:rsidP="007A5C83">
      <w:pPr>
        <w:ind w:left="5580"/>
        <w:jc w:val="right"/>
      </w:pPr>
    </w:p>
    <w:p w:rsidR="007A5C83" w:rsidRPr="007A5C83" w:rsidRDefault="007A5C83" w:rsidP="007A5C83">
      <w:pPr>
        <w:ind w:left="5580"/>
        <w:jc w:val="right"/>
      </w:pPr>
    </w:p>
    <w:p w:rsidR="007A5C83" w:rsidRPr="007A5C83" w:rsidRDefault="007A5C83" w:rsidP="007A5C83">
      <w:pPr>
        <w:jc w:val="center"/>
        <w:rPr>
          <w:caps/>
        </w:rPr>
      </w:pPr>
      <w:r w:rsidRPr="007A5C83">
        <w:rPr>
          <w:caps/>
        </w:rPr>
        <w:t>план</w:t>
      </w:r>
    </w:p>
    <w:p w:rsidR="007A5C83" w:rsidRPr="007A5C83" w:rsidRDefault="007A5C83" w:rsidP="007A5C83">
      <w:pPr>
        <w:jc w:val="center"/>
      </w:pPr>
      <w:r w:rsidRPr="007A5C83">
        <w:t xml:space="preserve">мероприятий по пропуску весенних паводковых вод в </w:t>
      </w:r>
      <w:r w:rsidR="00C715E6">
        <w:t xml:space="preserve">сельском поселении </w:t>
      </w:r>
      <w:proofErr w:type="spellStart"/>
      <w:r w:rsidR="00C715E6">
        <w:t>Санзяп</w:t>
      </w:r>
      <w:r w:rsidRPr="007A5C83">
        <w:t>овский</w:t>
      </w:r>
      <w:proofErr w:type="spellEnd"/>
      <w:r w:rsidRPr="007A5C83">
        <w:t xml:space="preserve"> сельсовет в 2020 году </w:t>
      </w:r>
    </w:p>
    <w:p w:rsidR="007A5C83" w:rsidRPr="007A5C83" w:rsidRDefault="007A5C83" w:rsidP="007A5C83">
      <w:pPr>
        <w:jc w:val="center"/>
      </w:pPr>
    </w:p>
    <w:tbl>
      <w:tblPr>
        <w:tblW w:w="9574" w:type="dxa"/>
        <w:tblInd w:w="-5" w:type="dxa"/>
        <w:tblLayout w:type="fixed"/>
        <w:tblLook w:val="0000"/>
      </w:tblPr>
      <w:tblGrid>
        <w:gridCol w:w="516"/>
        <w:gridCol w:w="2477"/>
        <w:gridCol w:w="1200"/>
        <w:gridCol w:w="2621"/>
        <w:gridCol w:w="2040"/>
        <w:gridCol w:w="720"/>
      </w:tblGrid>
      <w:tr w:rsidR="007A5C83" w:rsidRPr="007A5C83" w:rsidTr="000B76F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№</w:t>
            </w:r>
          </w:p>
          <w:p w:rsidR="007A5C83" w:rsidRPr="007A5C83" w:rsidRDefault="007A5C83" w:rsidP="000B76FE">
            <w:pPr>
              <w:jc w:val="center"/>
            </w:pPr>
            <w:proofErr w:type="spellStart"/>
            <w:r w:rsidRPr="007A5C83">
              <w:t>пп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Наименование мер</w:t>
            </w:r>
            <w:r w:rsidRPr="007A5C83">
              <w:t>о</w:t>
            </w:r>
            <w:r w:rsidRPr="007A5C83">
              <w:t>приятий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Дата выпо</w:t>
            </w:r>
            <w:r w:rsidRPr="007A5C83">
              <w:t>л</w:t>
            </w:r>
            <w:r w:rsidRPr="007A5C83">
              <w:t>нения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 xml:space="preserve">Исполнитель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Контроль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83" w:rsidRPr="007A5C83" w:rsidRDefault="007A5C83" w:rsidP="000B76FE">
            <w:pPr>
              <w:snapToGrid w:val="0"/>
              <w:ind w:left="-89"/>
              <w:jc w:val="center"/>
            </w:pPr>
            <w:r w:rsidRPr="007A5C83">
              <w:t>О</w:t>
            </w:r>
            <w:r w:rsidRPr="007A5C83">
              <w:t>т</w:t>
            </w:r>
            <w:r w:rsidRPr="007A5C83">
              <w:t>метка     о в</w:t>
            </w:r>
            <w:r w:rsidRPr="007A5C83">
              <w:t>ы</w:t>
            </w:r>
            <w:r w:rsidRPr="007A5C83">
              <w:t>полн</w:t>
            </w:r>
            <w:r w:rsidRPr="007A5C83">
              <w:t>е</w:t>
            </w:r>
            <w:r w:rsidRPr="007A5C83">
              <w:t>нии</w:t>
            </w:r>
          </w:p>
        </w:tc>
      </w:tr>
    </w:tbl>
    <w:p w:rsidR="007A5C83" w:rsidRPr="007A5C83" w:rsidRDefault="007A5C83" w:rsidP="007A5C83"/>
    <w:tbl>
      <w:tblPr>
        <w:tblW w:w="9622" w:type="dxa"/>
        <w:tblInd w:w="-34" w:type="dxa"/>
        <w:tblLayout w:type="fixed"/>
        <w:tblLook w:val="0000"/>
      </w:tblPr>
      <w:tblGrid>
        <w:gridCol w:w="545"/>
        <w:gridCol w:w="2477"/>
        <w:gridCol w:w="1200"/>
        <w:gridCol w:w="2640"/>
        <w:gridCol w:w="2040"/>
        <w:gridCol w:w="720"/>
      </w:tblGrid>
      <w:tr w:rsidR="007A5C83" w:rsidRPr="007A5C83" w:rsidTr="00C715E6">
        <w:trPr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6</w:t>
            </w:r>
          </w:p>
        </w:tc>
      </w:tr>
      <w:tr w:rsidR="007A5C83" w:rsidRPr="007A5C83" w:rsidTr="00C715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rPr>
                <w:lang w:val="ru-RU"/>
              </w:rPr>
            </w:pPr>
            <w:r w:rsidRPr="007A5C83">
              <w:rPr>
                <w:lang w:val="ru-RU"/>
              </w:rPr>
              <w:t>Проведение заседания комиссии по предупреждению чрезвычайных ситуаций и обеспечению пожарной безопасности сельского поселения по вопросу безаварийного пропуска паводковых вод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jc w:val="center"/>
              <w:rPr>
                <w:lang w:val="ru-RU"/>
              </w:rPr>
            </w:pPr>
            <w:r w:rsidRPr="007A5C83">
              <w:rPr>
                <w:lang w:val="ru-RU"/>
              </w:rPr>
              <w:t>До 15.03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 xml:space="preserve">Администрация СП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Глава сельского поселения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</w:p>
        </w:tc>
      </w:tr>
      <w:tr w:rsidR="007A5C83" w:rsidRPr="007A5C83" w:rsidTr="00C715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rPr>
                <w:lang w:val="ru-RU"/>
              </w:rPr>
            </w:pPr>
            <w:r w:rsidRPr="007A5C83">
              <w:rPr>
                <w:lang w:val="ru-RU"/>
              </w:rPr>
              <w:t>Определение для своих объектов абсолютного значения уровня воды, при котором объект подвергается подтоплению, разрушению паводковыми водами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jc w:val="center"/>
              <w:rPr>
                <w:lang w:val="ru-RU"/>
              </w:rPr>
            </w:pPr>
            <w:r w:rsidRPr="007A5C83">
              <w:rPr>
                <w:lang w:val="ru-RU"/>
              </w:rPr>
              <w:t>До 1</w:t>
            </w:r>
            <w:r w:rsidRPr="007A5C83">
              <w:t>5.03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Руководители предприятий, организаций, учреждений независимо от форм собственности, расположенных в зоне подтопления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Глава сельского поселения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</w:p>
        </w:tc>
      </w:tr>
      <w:tr w:rsidR="007A5C83" w:rsidRPr="007A5C83" w:rsidTr="00C715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rPr>
                <w:lang w:val="ru-RU"/>
              </w:rPr>
            </w:pPr>
            <w:r w:rsidRPr="007A5C83">
              <w:rPr>
                <w:lang w:val="ru-RU"/>
              </w:rPr>
              <w:t>Прочистка по всем улицам деревень и сел кюветов и каналов от снега и льда, водопроводных труб в частном жилом секторе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7A5C83">
              <w:t>До</w:t>
            </w:r>
            <w:proofErr w:type="spellEnd"/>
            <w:r w:rsidRPr="007A5C83">
              <w:t xml:space="preserve"> </w:t>
            </w:r>
            <w:r w:rsidR="00C715E6">
              <w:rPr>
                <w:lang w:val="ru-RU"/>
              </w:rPr>
              <w:t xml:space="preserve"> </w:t>
            </w:r>
            <w:r w:rsidRPr="007A5C83">
              <w:rPr>
                <w:lang w:val="ru-RU"/>
              </w:rPr>
              <w:t>20</w:t>
            </w:r>
            <w:r w:rsidRPr="007A5C83">
              <w:t>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Предприятия, учреждения, администрация сельского поселения, население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Глава сельского поселения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</w:p>
        </w:tc>
      </w:tr>
      <w:tr w:rsidR="007A5C83" w:rsidRPr="007A5C83" w:rsidTr="00C715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r w:rsidRPr="007A5C83">
              <w:t>Прочистка водоо</w:t>
            </w:r>
            <w:r w:rsidRPr="007A5C83">
              <w:t>т</w:t>
            </w:r>
            <w:r w:rsidRPr="007A5C83">
              <w:t>водных канав, лотков на перекрестках улиц, отверстий по</w:t>
            </w:r>
            <w:r w:rsidRPr="007A5C83">
              <w:t>д</w:t>
            </w:r>
            <w:r w:rsidRPr="007A5C83">
              <w:t xml:space="preserve">земных труб и мостов, </w:t>
            </w:r>
            <w:proofErr w:type="spellStart"/>
            <w:r w:rsidRPr="007A5C83">
              <w:lastRenderedPageBreak/>
              <w:t>дожд</w:t>
            </w:r>
            <w:r w:rsidRPr="007A5C83">
              <w:t>е</w:t>
            </w:r>
            <w:r w:rsidRPr="007A5C83">
              <w:t>приемных</w:t>
            </w:r>
            <w:proofErr w:type="spellEnd"/>
            <w:r w:rsidRPr="007A5C83">
              <w:t xml:space="preserve"> колодцев, подх</w:t>
            </w:r>
            <w:r w:rsidRPr="007A5C83">
              <w:t>о</w:t>
            </w:r>
            <w:r w:rsidRPr="007A5C83">
              <w:t xml:space="preserve">дов к ним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jc w:val="center"/>
            </w:pPr>
            <w:r w:rsidRPr="007A5C83">
              <w:lastRenderedPageBreak/>
              <w:t>До 20.03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Предприятия, учреждения, администрация сельского поселения, население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Предприятия, учреждения, администрация сельского поселения, население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</w:p>
        </w:tc>
      </w:tr>
      <w:tr w:rsidR="007A5C83" w:rsidRPr="007A5C83" w:rsidTr="00C715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lastRenderedPageBreak/>
              <w:t xml:space="preserve">5.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rPr>
                <w:lang w:val="ru-RU"/>
              </w:rPr>
            </w:pPr>
            <w:r w:rsidRPr="007A5C83">
              <w:rPr>
                <w:lang w:val="ru-RU"/>
              </w:rPr>
              <w:t xml:space="preserve">Проверка состояния прудов, принятие мер к укреплению обнаруженных повреждений и приведение в порядок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jc w:val="center"/>
              <w:rPr>
                <w:lang w:val="ru-RU"/>
              </w:rPr>
            </w:pPr>
            <w:proofErr w:type="spellStart"/>
            <w:r w:rsidRPr="007A5C83">
              <w:t>До</w:t>
            </w:r>
            <w:proofErr w:type="spellEnd"/>
            <w:r w:rsidRPr="007A5C83">
              <w:t xml:space="preserve"> </w:t>
            </w:r>
            <w:r w:rsidRPr="007A5C83">
              <w:rPr>
                <w:lang w:val="ru-RU"/>
              </w:rPr>
              <w:t>20</w:t>
            </w:r>
            <w:r w:rsidRPr="007A5C83">
              <w:t>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Администрация СП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Глава сельского поселения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</w:p>
        </w:tc>
      </w:tr>
      <w:tr w:rsidR="007A5C83" w:rsidRPr="007A5C83" w:rsidTr="00C715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  <w:jc w:val="center"/>
            </w:pPr>
            <w:r w:rsidRPr="007A5C83"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rPr>
                <w:lang w:val="ru-RU"/>
              </w:rPr>
            </w:pPr>
            <w:r w:rsidRPr="007A5C83">
              <w:rPr>
                <w:lang w:val="ru-RU"/>
              </w:rPr>
              <w:t>Организация  круглосуточного дежурства  руководящего состава членов комиссии на время пропуска паводковых вод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rPr>
                <w:lang w:val="ru-RU"/>
              </w:rPr>
            </w:pPr>
            <w:proofErr w:type="spellStart"/>
            <w:r w:rsidRPr="007A5C83">
              <w:t>По</w:t>
            </w:r>
            <w:proofErr w:type="spellEnd"/>
            <w:r w:rsidRPr="007A5C83">
              <w:t xml:space="preserve"> </w:t>
            </w:r>
            <w:r w:rsidRPr="007A5C83">
              <w:rPr>
                <w:lang w:val="ru-RU"/>
              </w:rPr>
              <w:t>графику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Руководители предприятий и учреждений, администрация СП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Глава сельского поселения, члены комиссии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</w:pPr>
          </w:p>
        </w:tc>
      </w:tr>
      <w:tr w:rsidR="007A5C83" w:rsidRPr="007A5C83" w:rsidTr="00C715E6">
        <w:trPr>
          <w:trHeight w:val="29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C715E6" w:rsidP="000B76FE">
            <w:pPr>
              <w:snapToGrid w:val="0"/>
              <w:jc w:val="center"/>
            </w:pPr>
            <w:r>
              <w:t>7</w:t>
            </w:r>
            <w:r w:rsidR="007A5C83" w:rsidRPr="007A5C83"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r w:rsidRPr="007A5C83">
              <w:t>Разработка  плана эвакуации населения, проживающего в зонах, которым угр</w:t>
            </w:r>
            <w:r w:rsidRPr="007A5C83">
              <w:t>о</w:t>
            </w:r>
            <w:r w:rsidRPr="007A5C83">
              <w:t>жает затопление в</w:t>
            </w:r>
            <w:r w:rsidRPr="007A5C83">
              <w:t>е</w:t>
            </w:r>
            <w:r w:rsidRPr="007A5C83">
              <w:t>сенними водами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jc w:val="center"/>
            </w:pPr>
            <w:r w:rsidRPr="007A5C83">
              <w:t>До 20.03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r w:rsidRPr="007A5C83">
              <w:t>Администрация СП</w:t>
            </w:r>
          </w:p>
          <w:p w:rsidR="007A5C83" w:rsidRPr="007A5C83" w:rsidRDefault="007A5C83" w:rsidP="000B76F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Глава сельского поселения</w:t>
            </w:r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</w:pPr>
          </w:p>
        </w:tc>
      </w:tr>
      <w:tr w:rsidR="007A5C83" w:rsidRPr="007A5C83" w:rsidTr="00C715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C715E6" w:rsidP="000B76FE">
            <w:pPr>
              <w:snapToGrid w:val="0"/>
              <w:jc w:val="center"/>
            </w:pPr>
            <w:r>
              <w:t>8</w:t>
            </w:r>
            <w:r w:rsidR="007A5C83" w:rsidRPr="007A5C83"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C715E6">
            <w:pPr>
              <w:pStyle w:val="a8"/>
              <w:snapToGrid w:val="0"/>
              <w:rPr>
                <w:lang w:val="ru-RU"/>
              </w:rPr>
            </w:pPr>
            <w:r w:rsidRPr="007A5C83">
              <w:rPr>
                <w:lang w:val="ru-RU"/>
              </w:rPr>
              <w:t xml:space="preserve">Организация в период </w:t>
            </w:r>
            <w:r w:rsidR="00C715E6">
              <w:rPr>
                <w:lang w:val="ru-RU"/>
              </w:rPr>
              <w:t xml:space="preserve">паводка стабильной работы </w:t>
            </w:r>
            <w:r w:rsidRPr="007A5C83">
              <w:rPr>
                <w:lang w:val="ru-RU"/>
              </w:rPr>
              <w:t>медицинской помощи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r w:rsidRPr="007A5C83">
              <w:t>В п</w:t>
            </w:r>
            <w:r w:rsidRPr="007A5C83">
              <w:t>е</w:t>
            </w:r>
            <w:r w:rsidRPr="007A5C83">
              <w:t>риод паво</w:t>
            </w:r>
            <w:r w:rsidRPr="007A5C83">
              <w:t>д</w:t>
            </w:r>
            <w:r w:rsidRPr="007A5C83">
              <w:t>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C715E6" w:rsidP="000B76FE">
            <w:pPr>
              <w:pStyle w:val="a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ФАПы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ерхнесанзяпово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д.Каскиново</w:t>
            </w:r>
            <w:proofErr w:type="spellEnd"/>
          </w:p>
          <w:p w:rsidR="007A5C83" w:rsidRPr="007A5C83" w:rsidRDefault="007A5C83" w:rsidP="000B76FE">
            <w:pPr>
              <w:pStyle w:val="a8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C715E6" w:rsidP="000B76FE">
            <w:pPr>
              <w:snapToGrid w:val="0"/>
            </w:pPr>
            <w:proofErr w:type="spellStart"/>
            <w:r>
              <w:t>Тухватулина</w:t>
            </w:r>
            <w:proofErr w:type="spellEnd"/>
            <w:r>
              <w:t xml:space="preserve"> З.М., </w:t>
            </w:r>
            <w:proofErr w:type="spellStart"/>
            <w:r>
              <w:t>Байгускарова</w:t>
            </w:r>
            <w:proofErr w:type="spellEnd"/>
            <w:r>
              <w:t xml:space="preserve"> Р.Х.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</w:pPr>
          </w:p>
        </w:tc>
      </w:tr>
      <w:tr w:rsidR="007A5C83" w:rsidRPr="007A5C83" w:rsidTr="00C715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C715E6" w:rsidP="000B76FE">
            <w:pPr>
              <w:snapToGrid w:val="0"/>
              <w:jc w:val="center"/>
            </w:pPr>
            <w:r>
              <w:t>9</w:t>
            </w:r>
            <w:r w:rsidR="007A5C83" w:rsidRPr="007A5C83"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snapToGrid w:val="0"/>
              <w:rPr>
                <w:lang w:val="ru-RU"/>
              </w:rPr>
            </w:pPr>
            <w:r w:rsidRPr="007A5C83">
              <w:rPr>
                <w:lang w:val="ru-RU"/>
              </w:rPr>
              <w:t xml:space="preserve">Разработка планов по безаварийному пропуску паводковых вод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r w:rsidRPr="007A5C83">
              <w:t>До 15.03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Администрация СП, члены комиссии</w:t>
            </w:r>
          </w:p>
          <w:p w:rsidR="007A5C83" w:rsidRPr="007A5C83" w:rsidRDefault="007A5C83" w:rsidP="000B76FE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pStyle w:val="a8"/>
              <w:rPr>
                <w:lang w:val="ru-RU"/>
              </w:rPr>
            </w:pPr>
            <w:r w:rsidRPr="007A5C83">
              <w:rPr>
                <w:lang w:val="ru-RU"/>
              </w:rPr>
              <w:t>Глава сельского поселения, члены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3" w:rsidRPr="007A5C83" w:rsidRDefault="007A5C83" w:rsidP="000B76FE">
            <w:pPr>
              <w:snapToGrid w:val="0"/>
            </w:pPr>
          </w:p>
        </w:tc>
      </w:tr>
    </w:tbl>
    <w:p w:rsidR="007A5C83" w:rsidRPr="007A5C83" w:rsidRDefault="007A5C83" w:rsidP="007A5C83">
      <w:pPr>
        <w:jc w:val="center"/>
      </w:pPr>
    </w:p>
    <w:p w:rsidR="007A5C83" w:rsidRPr="007A5C83" w:rsidRDefault="007A5C83" w:rsidP="007A5C83">
      <w:pPr>
        <w:jc w:val="both"/>
      </w:pPr>
    </w:p>
    <w:p w:rsidR="007A5C83" w:rsidRPr="007A5C83" w:rsidRDefault="007A5C83" w:rsidP="007A5C83"/>
    <w:p w:rsidR="007A5C83" w:rsidRPr="007A5C83" w:rsidRDefault="007A5C83" w:rsidP="007A5C83"/>
    <w:p w:rsidR="007A5C83" w:rsidRDefault="007A5C83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Default="00C715E6" w:rsidP="007A5C83"/>
    <w:p w:rsidR="00C715E6" w:rsidRPr="007A5C83" w:rsidRDefault="00C715E6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/>
    <w:p w:rsidR="007A5C83" w:rsidRPr="007A5C83" w:rsidRDefault="007A5C83" w:rsidP="007A5C83">
      <w:pPr>
        <w:pStyle w:val="a3"/>
        <w:ind w:right="-1" w:firstLine="6237"/>
      </w:pPr>
    </w:p>
    <w:p w:rsidR="007A5C83" w:rsidRPr="007A5C83" w:rsidRDefault="007A5C83" w:rsidP="007A5C83">
      <w:pPr>
        <w:pStyle w:val="a3"/>
        <w:ind w:right="-1" w:firstLine="6237"/>
      </w:pPr>
    </w:p>
    <w:p w:rsidR="007A5C83" w:rsidRPr="007A5C83" w:rsidRDefault="007A5C83" w:rsidP="007A5C83">
      <w:pPr>
        <w:pStyle w:val="a3"/>
        <w:ind w:right="-1" w:firstLine="6237"/>
      </w:pPr>
    </w:p>
    <w:p w:rsidR="007A5C83" w:rsidRPr="007A5C83" w:rsidRDefault="007A5C83" w:rsidP="007A5C83">
      <w:pPr>
        <w:pStyle w:val="a3"/>
        <w:ind w:right="-1" w:firstLine="6237"/>
      </w:pPr>
    </w:p>
    <w:p w:rsidR="007A5C83" w:rsidRDefault="007A5C83" w:rsidP="007A5C83">
      <w:pPr>
        <w:pStyle w:val="a3"/>
        <w:ind w:right="-1" w:firstLine="6237"/>
      </w:pPr>
    </w:p>
    <w:p w:rsidR="007A5C83" w:rsidRDefault="007A5C83" w:rsidP="007A5C83">
      <w:pPr>
        <w:pStyle w:val="a3"/>
        <w:ind w:right="-1" w:firstLine="6237"/>
      </w:pPr>
    </w:p>
    <w:p w:rsidR="007A5C83" w:rsidRDefault="007A5C83" w:rsidP="007A5C83">
      <w:pPr>
        <w:pStyle w:val="a3"/>
        <w:ind w:right="-1" w:firstLine="6237"/>
      </w:pPr>
    </w:p>
    <w:p w:rsidR="007A5C83" w:rsidRPr="005B1EDD" w:rsidRDefault="007A5C83" w:rsidP="007A5C83"/>
    <w:p w:rsidR="007A5C83" w:rsidRDefault="007A5C83" w:rsidP="007A5C83">
      <w:pPr>
        <w:rPr>
          <w:b/>
          <w:sz w:val="26"/>
          <w:szCs w:val="26"/>
        </w:rPr>
      </w:pPr>
    </w:p>
    <w:p w:rsidR="007A5C83" w:rsidRDefault="007A5C83" w:rsidP="00C22FB7"/>
    <w:sectPr w:rsidR="007A5C83" w:rsidSect="00F5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22FB7"/>
    <w:rsid w:val="000E2A2A"/>
    <w:rsid w:val="007A5C83"/>
    <w:rsid w:val="00C22FB7"/>
    <w:rsid w:val="00C715E6"/>
    <w:rsid w:val="00D96431"/>
    <w:rsid w:val="00F5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C83"/>
    <w:pPr>
      <w:keepNext/>
      <w:jc w:val="center"/>
      <w:outlineLvl w:val="0"/>
    </w:pPr>
    <w:rPr>
      <w:b/>
      <w:caps/>
      <w:sz w:val="22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C22F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2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F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A5C83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character" w:styleId="a7">
    <w:name w:val="Strong"/>
    <w:basedOn w:val="a0"/>
    <w:qFormat/>
    <w:rsid w:val="007A5C83"/>
    <w:rPr>
      <w:b/>
      <w:bCs/>
    </w:rPr>
  </w:style>
  <w:style w:type="paragraph" w:customStyle="1" w:styleId="a8">
    <w:name w:val="Содержимое таблицы"/>
    <w:basedOn w:val="a"/>
    <w:rsid w:val="007A5C8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2020-03-26T09:48:00Z</cp:lastPrinted>
  <dcterms:created xsi:type="dcterms:W3CDTF">2020-03-26T06:48:00Z</dcterms:created>
  <dcterms:modified xsi:type="dcterms:W3CDTF">2020-03-26T09:50:00Z</dcterms:modified>
</cp:coreProperties>
</file>